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ПОРЯДОК ПОДАЧИ АПЕЛЛЯЦИЙ ЕГЭ 2024</w:t>
      </w:r>
    </w:p>
    <w:p w:rsidR="00A63F53" w:rsidRDefault="00A63F53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F53" w:rsidRP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</w:rPr>
        <w:t>Обращаем ваше внимание, что апелляции подаются в соответствии с </w:t>
      </w:r>
      <w:hyperlink r:id="rId5" w:history="1">
        <w:r w:rsidRPr="00A63F53">
          <w:rPr>
            <w:rStyle w:val="a5"/>
            <w:rFonts w:ascii="Montserrat" w:hAnsi="Montserrat"/>
            <w:color w:val="auto"/>
          </w:rPr>
  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Рособрнадзором от 04.04.2023 №233/552.</w:t>
        </w:r>
      </w:hyperlink>
    </w:p>
    <w:p w:rsidR="00A63F53" w:rsidRP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</w:rPr>
        <w:t>Согласно пунктам 98-110 Порядка ЕГЭ апелляция подается о нарушении Порядка ЕГЭ и/или о несогласии с выставленными баллами.</w:t>
      </w:r>
    </w:p>
    <w:p w:rsid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с кратким ответом, нарушением участником экзамена требований Порядка ЕГЭ и неправильным заполнением бланков ЕГЭ.</w:t>
      </w:r>
    </w:p>
    <w:p w:rsidR="00A63F53" w:rsidRPr="002B449C" w:rsidRDefault="00A63F53" w:rsidP="00A63F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:rsidR="00A63F53" w:rsidRDefault="00A63F53" w:rsidP="00A63F53">
      <w:pPr>
        <w:pStyle w:val="a4"/>
        <w:rPr>
          <w:rFonts w:ascii="Montserrat" w:hAnsi="Montserrat"/>
          <w:u w:val="single"/>
        </w:rPr>
      </w:pPr>
      <w:r w:rsidRPr="00A63F53">
        <w:rPr>
          <w:rFonts w:ascii="Montserrat" w:hAnsi="Montserrat"/>
          <w:u w:val="single"/>
        </w:rPr>
        <w:t>Апелляцию о нарушении Порядка ЕГЭ участник экзамена подает в день проведения экзамена по соответствующему учебному предмету члену Государственной экзаменационной комиссии (ГЭК), не покидая пункт проведения экзаменов.</w:t>
      </w:r>
    </w:p>
    <w:p w:rsidR="00A63F53" w:rsidRPr="002B449C" w:rsidRDefault="00A63F53" w:rsidP="00A6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B449C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2B449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449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A63F53" w:rsidRPr="002B449C" w:rsidRDefault="00A63F53" w:rsidP="00A6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</w:t>
      </w:r>
      <w:r>
        <w:rPr>
          <w:rFonts w:ascii="Times New Roman" w:hAnsi="Times New Roman" w:cs="Times New Roman"/>
          <w:sz w:val="24"/>
          <w:szCs w:val="24"/>
        </w:rPr>
        <w:t xml:space="preserve">апелляционную </w:t>
      </w:r>
      <w:r w:rsidRPr="002B449C">
        <w:rPr>
          <w:rFonts w:ascii="Times New Roman" w:hAnsi="Times New Roman" w:cs="Times New Roman"/>
          <w:sz w:val="24"/>
          <w:szCs w:val="24"/>
        </w:rPr>
        <w:t>комиссию.</w:t>
      </w:r>
    </w:p>
    <w:p w:rsidR="00A63F53" w:rsidRPr="002B449C" w:rsidRDefault="00A63F53" w:rsidP="00A6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</w:t>
      </w:r>
      <w:r>
        <w:rPr>
          <w:rFonts w:ascii="Times New Roman" w:hAnsi="Times New Roman" w:cs="Times New Roman"/>
          <w:sz w:val="24"/>
          <w:szCs w:val="24"/>
        </w:rPr>
        <w:t>апелляционн</w:t>
      </w:r>
      <w:r w:rsidRPr="002B449C">
        <w:rPr>
          <w:rFonts w:ascii="Times New Roman" w:hAnsi="Times New Roman" w:cs="Times New Roman"/>
          <w:sz w:val="24"/>
          <w:szCs w:val="24"/>
        </w:rPr>
        <w:t>ая комиссия рассматривает апелляцию, заключение о результатах проверки и выносит одно из решений:</w:t>
      </w:r>
    </w:p>
    <w:p w:rsidR="00A63F53" w:rsidRPr="002B449C" w:rsidRDefault="00A63F53" w:rsidP="00A63F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A63F53" w:rsidRPr="002B449C" w:rsidRDefault="00A63F53" w:rsidP="00A63F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A63F53" w:rsidRPr="002B449C" w:rsidRDefault="00A63F53" w:rsidP="00A63F5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:rsidR="00A63F53" w:rsidRPr="002B449C" w:rsidRDefault="00A63F53" w:rsidP="00A63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:rsidR="00A63F53" w:rsidRDefault="00A63F53" w:rsidP="00A63F53">
      <w:pPr>
        <w:pStyle w:val="a4"/>
        <w:rPr>
          <w:rFonts w:ascii="Montserrat" w:hAnsi="Montserrat"/>
        </w:rPr>
      </w:pPr>
    </w:p>
    <w:p w:rsidR="00A63F53" w:rsidRPr="002B449C" w:rsidRDefault="00A63F53" w:rsidP="00A63F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АПЕЛЛЯЦИЯ О НЕСОГЛАСИИ С ВЫСТАВЛЕННЫМИ БАЛЛАМИ ПО ИТОГУ ЕГЭ</w:t>
      </w:r>
    </w:p>
    <w:p w:rsidR="00A63F53" w:rsidRDefault="00A63F53" w:rsidP="00A63F53">
      <w:pPr>
        <w:pStyle w:val="a4"/>
        <w:rPr>
          <w:rFonts w:ascii="Montserrat" w:hAnsi="Montserrat"/>
          <w:u w:val="single"/>
        </w:rPr>
      </w:pPr>
      <w:r w:rsidRPr="00A63F53">
        <w:rPr>
          <w:rFonts w:ascii="Montserrat" w:hAnsi="Montserrat"/>
        </w:rPr>
        <w:t>Апелляция о несогласии с выставленными баллами, в том числе по результатам перепроверки экзаменационной работы</w:t>
      </w:r>
      <w:r w:rsidRPr="00A63F53">
        <w:rPr>
          <w:rFonts w:ascii="Montserrat" w:hAnsi="Montserrat"/>
          <w:u w:val="single"/>
        </w:rPr>
        <w:t>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49C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выставленными баллами </w:t>
      </w:r>
      <w:r>
        <w:rPr>
          <w:rFonts w:ascii="Times New Roman" w:hAnsi="Times New Roman" w:cs="Times New Roman"/>
          <w:sz w:val="24"/>
          <w:szCs w:val="24"/>
        </w:rPr>
        <w:t>апелляционная</w:t>
      </w:r>
      <w:r w:rsidRPr="002B449C">
        <w:rPr>
          <w:rFonts w:ascii="Times New Roman" w:hAnsi="Times New Roman" w:cs="Times New Roman"/>
          <w:sz w:val="24"/>
          <w:szCs w:val="24"/>
        </w:rPr>
        <w:t xml:space="preserve">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Указанные материалы предъявляются </w:t>
      </w:r>
      <w:proofErr w:type="gramStart"/>
      <w:r w:rsidRPr="002B449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449C">
        <w:rPr>
          <w:rFonts w:ascii="Times New Roman" w:hAnsi="Times New Roman" w:cs="Times New Roman"/>
          <w:sz w:val="24"/>
          <w:szCs w:val="24"/>
        </w:rPr>
        <w:t xml:space="preserve"> (при его участии в рассмотрении апелляции).</w:t>
      </w:r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о несогласии с выставленными баллами </w:t>
      </w:r>
      <w:r>
        <w:rPr>
          <w:rFonts w:ascii="Times New Roman" w:hAnsi="Times New Roman" w:cs="Times New Roman"/>
          <w:sz w:val="24"/>
          <w:szCs w:val="24"/>
        </w:rPr>
        <w:t>апелляционная</w:t>
      </w:r>
      <w:r w:rsidRPr="002B449C">
        <w:rPr>
          <w:rFonts w:ascii="Times New Roman" w:hAnsi="Times New Roman" w:cs="Times New Roman"/>
          <w:sz w:val="24"/>
          <w:szCs w:val="24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В случае выявления ошибок в обработке и (или) проверке экзаменационной работы </w:t>
      </w:r>
      <w:r>
        <w:rPr>
          <w:rFonts w:ascii="Times New Roman" w:hAnsi="Times New Roman" w:cs="Times New Roman"/>
          <w:sz w:val="24"/>
          <w:szCs w:val="24"/>
        </w:rPr>
        <w:t>апелляционная</w:t>
      </w:r>
      <w:r w:rsidRPr="002B449C">
        <w:rPr>
          <w:rFonts w:ascii="Times New Roman" w:hAnsi="Times New Roman" w:cs="Times New Roman"/>
          <w:sz w:val="24"/>
          <w:szCs w:val="24"/>
        </w:rPr>
        <w:t xml:space="preserve"> комиссия передает соответствующую информацию в РЦОИ с целью пересчета результатов ГИА.</w:t>
      </w:r>
    </w:p>
    <w:p w:rsidR="009C4C1D" w:rsidRPr="002B449C" w:rsidRDefault="009C4C1D" w:rsidP="009C4C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9C4C1D" w:rsidRPr="002B449C" w:rsidRDefault="009C4C1D" w:rsidP="009C4C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9C4C1D" w:rsidRPr="002B449C" w:rsidRDefault="009C4C1D" w:rsidP="009C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:rsidR="009C4C1D" w:rsidRPr="002B449C" w:rsidRDefault="009C4C1D" w:rsidP="009C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:rsidR="009C4C1D" w:rsidRPr="002B449C" w:rsidRDefault="009C4C1D" w:rsidP="009C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:rsidR="009C4C1D" w:rsidRPr="002B449C" w:rsidRDefault="009C4C1D" w:rsidP="009C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:rsidR="00A63F53" w:rsidRP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</w:rPr>
        <w:t>Проверка экзаменационных работ и даты официальных дней объявления результатов ЕГЭ в 2024 году осуществляются в соответствии с</w:t>
      </w:r>
      <w:r w:rsidRPr="00A63F53">
        <w:rPr>
          <w:rFonts w:ascii="Montserrat" w:hAnsi="Montserrat"/>
          <w:u w:val="single"/>
        </w:rPr>
        <w:t> Графиком обработки экзаменационных материалов основного периода ЕГЭ в 2024 году.</w:t>
      </w:r>
    </w:p>
    <w:p w:rsidR="00A63F53" w:rsidRP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</w:rPr>
        <w:t>Выпускники текущего года подают апелляцию в общеобразовательных организациях, в которых были допущены к ЕГЭ.</w:t>
      </w:r>
    </w:p>
    <w:p w:rsidR="002B449C" w:rsidRPr="00A63F53" w:rsidRDefault="00A63F53" w:rsidP="00A63F53">
      <w:pPr>
        <w:pStyle w:val="a4"/>
        <w:rPr>
          <w:rFonts w:ascii="Montserrat" w:hAnsi="Montserrat"/>
        </w:rPr>
      </w:pPr>
      <w:r w:rsidRPr="00A63F53">
        <w:rPr>
          <w:rFonts w:ascii="Montserrat" w:hAnsi="Montserrat"/>
          <w:b/>
          <w:bCs/>
        </w:rPr>
        <w:t>При обращении участников в образовательную организацию необходимо при себе иметь паспорт.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7E"/>
    <w:rsid w:val="00163DF6"/>
    <w:rsid w:val="002B449C"/>
    <w:rsid w:val="00460B80"/>
    <w:rsid w:val="005258A7"/>
    <w:rsid w:val="00676A38"/>
    <w:rsid w:val="00953534"/>
    <w:rsid w:val="009C4C1D"/>
    <w:rsid w:val="00A63F53"/>
    <w:rsid w:val="00AD2998"/>
    <w:rsid w:val="00BC23E4"/>
    <w:rsid w:val="00F35369"/>
    <w:rsid w:val="00FD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3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naul-obr.ru/upload/iblock/d4d/bna181ep11nyd7l9jnpyo2bf8q1xkh2y/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ВООШ</cp:lastModifiedBy>
  <cp:revision>3</cp:revision>
  <dcterms:created xsi:type="dcterms:W3CDTF">2024-01-31T15:35:00Z</dcterms:created>
  <dcterms:modified xsi:type="dcterms:W3CDTF">2024-06-11T07:21:00Z</dcterms:modified>
</cp:coreProperties>
</file>